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4324" w14:textId="77777777" w:rsidR="00313962" w:rsidRDefault="00313962">
      <w:pPr>
        <w:pStyle w:val="BWCAddress"/>
        <w:tabs>
          <w:tab w:val="clear" w:pos="360"/>
        </w:tabs>
        <w:bidi/>
        <w:jc w:val="center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هو</w:t>
      </w:r>
      <w:r w:rsidR="00E7274F">
        <w:rPr>
          <w:rFonts w:hint="cs"/>
          <w:rtl/>
          <w:lang w:val="sq-AL" w:bidi="ar-SA"/>
        </w:rPr>
        <w:t xml:space="preserve"> الا</w:t>
      </w:r>
      <w:r>
        <w:rPr>
          <w:rFonts w:hint="cs"/>
          <w:rtl/>
          <w:lang w:val="sq-AL" w:bidi="ar-SA"/>
        </w:rPr>
        <w:t>بهی</w:t>
      </w:r>
    </w:p>
    <w:p w14:paraId="49507480" w14:textId="5E788657" w:rsidR="00313962" w:rsidRDefault="00313962">
      <w:pPr>
        <w:pStyle w:val="BWCAddress"/>
        <w:tabs>
          <w:tab w:val="clear" w:pos="360"/>
        </w:tabs>
        <w:bidi/>
        <w:rPr>
          <w:rtl/>
          <w:lang w:val="sq-AL" w:bidi="ar-SA"/>
        </w:rPr>
      </w:pPr>
    </w:p>
    <w:p w14:paraId="2E9223B9" w14:textId="387BC195" w:rsidR="00313962" w:rsidRDefault="00313962">
      <w:pPr>
        <w:pStyle w:val="BWCAddress"/>
        <w:tabs>
          <w:tab w:val="clear" w:pos="360"/>
        </w:tabs>
        <w:bidi/>
        <w:jc w:val="both"/>
        <w:rPr>
          <w:rtl/>
          <w:lang w:val="en-US" w:bidi="ar-SA"/>
        </w:rPr>
      </w:pPr>
      <w:r>
        <w:rPr>
          <w:rFonts w:hint="cs"/>
          <w:rtl/>
          <w:lang w:val="sq-AL" w:bidi="ar-SA"/>
        </w:rPr>
        <w:t>ای دوستان خالص حضرت ی</w:t>
      </w:r>
      <w:r w:rsidR="00E7274F">
        <w:rPr>
          <w:rFonts w:hint="cs"/>
          <w:rtl/>
          <w:lang w:val="sq-AL" w:bidi="ar-SA"/>
        </w:rPr>
        <w:t>زدان جمال قدم و اسم اعظم روحی لاحبّآئه الفدآء بجمیع اسما</w:t>
      </w:r>
      <w:r>
        <w:rPr>
          <w:rFonts w:hint="cs"/>
          <w:rtl/>
          <w:lang w:val="sq-AL" w:bidi="ar-SA"/>
        </w:rPr>
        <w:t xml:space="preserve"> و صفات بر انحاء کائنات و ارجاء موجودات تجلّی فرمود و اشراق نمود گمگشتگانرا بسبیل هدی هدایت فرمود و تشنگانرا بمعین صفا فقیرانرا بکنز غنا دلالت نمود و ذلیلانرا باوج عزّت جاهلانرا ببحر علم هدایت فرمود و ذاهلانرا بچشمۀ </w:t>
      </w:r>
      <w:r>
        <w:rPr>
          <w:rFonts w:hint="cs"/>
          <w:rtl/>
          <w:lang w:val="en-US" w:bidi="ar-SA"/>
        </w:rPr>
        <w:t>صافی وجدان فاقد</w:t>
      </w:r>
      <w:r w:rsidR="00E7274F">
        <w:rPr>
          <w:rFonts w:hint="cs"/>
          <w:rtl/>
          <w:lang w:val="en-US" w:bidi="ar-SA"/>
        </w:rPr>
        <w:t>ا</w:t>
      </w:r>
      <w:r>
        <w:rPr>
          <w:rFonts w:hint="cs"/>
          <w:rtl/>
          <w:lang w:val="en-US" w:bidi="ar-SA"/>
        </w:rPr>
        <w:t>نرا بگنج روان خواند و بیچارگانرا از رنج روان برهاند شب و روز ببیانی بدیع و تبیانی بلیغ و لسانی فصیح پند و نصیحت فرمود که در ظلّ کلمۀ توحید درآیند و بر شاطی بحر تجرید بیایند از عین تسنیم بنوشند و در اتّحاد عالم بکوشند اختلاف احزاب را از بنگاه برکنند و منازعات امم را از ریشه برآرند صبح توحید بدرخشد و انوار تفرید از مطلع آمال بدمد نسایم جانبخش تقدیس از مهبّ عنایت بوزد و نفحات محیی ارواح تجرید از گلشن وحدت منتشر گردد و در این سبیل صد</w:t>
      </w:r>
      <w:r w:rsidR="00E7274F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هزار بلایای عظیم تحمّل فرمود و صد</w:t>
      </w:r>
      <w:r w:rsidR="00E7274F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هزار کأس از سمّ نقیع تجرّع نمود چه بلایا که کشید و چه رزایا که دید و چه خون دل که چشید حال جائز است که ما آرام گیریم و جام شهدآشام طلبیم راحت جوئیم سلامت خواهیم در فراش ناز و نعمت استراحت آرزو کنیم لا والله اینشرط وفا نباشد و دلیل صفا نگردد و آیت هدی نباشد پس ای دوستان الهی بیائید متّحداً جان‌فشانی نمائیم و از این دنیای فانی بکلّی چشم پوشیم و بکوشیم تا رخی در ملکوت ابهی روشن کنیم ع‌ ع </w:t>
      </w:r>
    </w:p>
    <w:p w14:paraId="6E6338D7" w14:textId="77777777" w:rsidR="00760687" w:rsidRDefault="00760687" w:rsidP="00760687">
      <w:pPr>
        <w:pStyle w:val="BWCAddress"/>
        <w:tabs>
          <w:tab w:val="clear" w:pos="360"/>
        </w:tabs>
        <w:bidi/>
        <w:jc w:val="both"/>
        <w:rPr>
          <w:rtl/>
          <w:lang w:val="en-US" w:bidi="ar-SA"/>
        </w:rPr>
      </w:pPr>
    </w:p>
    <w:p w14:paraId="65543599" w14:textId="77777777" w:rsidR="00760687" w:rsidRDefault="00760687" w:rsidP="00760687">
      <w:pPr>
        <w:pStyle w:val="BWCAddress"/>
        <w:tabs>
          <w:tab w:val="clear" w:pos="360"/>
        </w:tabs>
        <w:bidi/>
        <w:jc w:val="both"/>
        <w:rPr>
          <w:rtl/>
          <w:lang w:val="en-US" w:bidi="ar-SA"/>
        </w:rPr>
      </w:pPr>
    </w:p>
    <w:p w14:paraId="108AF35E" w14:textId="77777777" w:rsidR="00760687" w:rsidRDefault="00760687" w:rsidP="00760687">
      <w:pPr>
        <w:pStyle w:val="BWCAddress"/>
        <w:tabs>
          <w:tab w:val="clear" w:pos="360"/>
        </w:tabs>
        <w:bidi/>
        <w:jc w:val="both"/>
        <w:rPr>
          <w:rtl/>
          <w:lang w:val="en-US" w:bidi="ar-SA"/>
        </w:rPr>
      </w:pPr>
    </w:p>
    <w:p w14:paraId="502C79A7" w14:textId="77777777" w:rsidR="00760687" w:rsidRDefault="00760687" w:rsidP="00760687">
      <w:pPr>
        <w:pStyle w:val="BWCAddress"/>
        <w:tabs>
          <w:tab w:val="clear" w:pos="360"/>
        </w:tabs>
        <w:bidi/>
        <w:jc w:val="both"/>
        <w:rPr>
          <w:rtl/>
          <w:lang w:val="en-US" w:bidi="ar-SA"/>
        </w:rPr>
      </w:pPr>
    </w:p>
    <w:p w14:paraId="2A004442" w14:textId="77777777" w:rsidR="00760687" w:rsidRDefault="00760687" w:rsidP="00760687">
      <w:pPr>
        <w:pStyle w:val="BWCAddress"/>
        <w:tabs>
          <w:tab w:val="clear" w:pos="360"/>
        </w:tabs>
        <w:bidi/>
        <w:jc w:val="both"/>
        <w:rPr>
          <w:rtl/>
          <w:lang w:val="en-US" w:bidi="ar-SA"/>
        </w:rPr>
      </w:pPr>
    </w:p>
    <w:p w14:paraId="3770D86E" w14:textId="77777777" w:rsidR="00760687" w:rsidRDefault="00760687" w:rsidP="00760687">
      <w:pPr>
        <w:pStyle w:val="BWCAddress"/>
        <w:tabs>
          <w:tab w:val="clear" w:pos="360"/>
        </w:tabs>
        <w:bidi/>
        <w:jc w:val="both"/>
        <w:rPr>
          <w:rtl/>
          <w:lang w:val="en-US" w:bidi="ar-SA"/>
        </w:rPr>
      </w:pPr>
    </w:p>
    <w:p w14:paraId="4EF03E3B" w14:textId="77777777" w:rsidR="00760687" w:rsidRDefault="00760687" w:rsidP="00760687">
      <w:pPr>
        <w:pStyle w:val="BWCAddress"/>
        <w:tabs>
          <w:tab w:val="clear" w:pos="360"/>
        </w:tabs>
        <w:bidi/>
        <w:jc w:val="both"/>
        <w:rPr>
          <w:rtl/>
          <w:lang w:val="en-US" w:bidi="ar-SA"/>
        </w:rPr>
      </w:pPr>
    </w:p>
    <w:p w14:paraId="66EE6E5E" w14:textId="77777777" w:rsidR="00760687" w:rsidRPr="00760687" w:rsidRDefault="00760687" w:rsidP="00760687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prs-AF"/>
        </w:rPr>
      </w:pPr>
    </w:p>
    <w:p w14:paraId="640D0ADA" w14:textId="77777777" w:rsidR="00760687" w:rsidRPr="00760687" w:rsidRDefault="00760687" w:rsidP="00760687">
      <w:pPr>
        <w:bidi/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ar-SA"/>
        </w:rPr>
      </w:pPr>
      <w:r w:rsidRPr="00760687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این سند از </w:t>
      </w:r>
      <w:hyperlink r:id="rId7" w:history="1">
        <w:r w:rsidRPr="00760687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rtl/>
            <w:lang w:val="en-US" w:bidi="ar-SA"/>
          </w:rPr>
          <w:t>کتابخانهٔ مراجع بهائی</w:t>
        </w:r>
      </w:hyperlink>
      <w:r w:rsidRPr="00760687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 دانلود شده است. شما مجاز</w:t>
      </w:r>
      <w:r w:rsidRPr="00760687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r w:rsidRPr="00760687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هستید از متن آن با توجّه به مقرّرات مندرج در سایت</w:t>
      </w:r>
      <w:r w:rsidRPr="00760687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hyperlink r:id="rId8" w:history="1">
        <w:r w:rsidRPr="00760687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lang w:val="en-US" w:bidi="ar-SA"/>
          </w:rPr>
          <w:t>www.bahai.org/fa/legal</w:t>
        </w:r>
      </w:hyperlink>
      <w:r w:rsidRPr="00760687">
        <w:rPr>
          <w:rFonts w:ascii="Times New Roman" w:hAnsi="Times New Roman" w:cs="Arial"/>
          <w:kern w:val="0"/>
          <w:sz w:val="18"/>
          <w:szCs w:val="18"/>
          <w:lang w:val="en-US" w:bidi="ar-SA"/>
        </w:rPr>
        <w:t xml:space="preserve"> </w:t>
      </w:r>
      <w:r w:rsidRPr="00760687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استفاده نمائید.</w:t>
      </w:r>
    </w:p>
    <w:p w14:paraId="63662CF4" w14:textId="77777777" w:rsidR="00760687" w:rsidRPr="00760687" w:rsidRDefault="00760687" w:rsidP="00760687">
      <w:pPr>
        <w:bidi/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prs-AF"/>
        </w:rPr>
      </w:pPr>
      <w:r w:rsidRPr="00760687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آخرین ویراستاری: </w:t>
      </w:r>
      <w:r w:rsidRPr="00760687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۱۸ مارس ۲۰۲۵</w:t>
      </w:r>
      <w:r w:rsidRPr="00760687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، ساعت </w:t>
      </w:r>
      <w:r w:rsidRPr="00760687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۵:۰۰</w:t>
      </w:r>
      <w:r w:rsidRPr="00760687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 بعد از ظهر</w:t>
      </w:r>
    </w:p>
    <w:p w14:paraId="441B504F" w14:textId="77777777" w:rsidR="00760687" w:rsidRPr="00760687" w:rsidRDefault="00760687" w:rsidP="00760687">
      <w:pPr>
        <w:pStyle w:val="BWCAddress"/>
        <w:tabs>
          <w:tab w:val="clear" w:pos="360"/>
        </w:tabs>
        <w:bidi/>
        <w:jc w:val="both"/>
        <w:rPr>
          <w:rtl/>
          <w:lang w:val="en-CA" w:bidi="ar-SA"/>
        </w:rPr>
      </w:pPr>
    </w:p>
    <w:p w14:paraId="0F9D06C2" w14:textId="62D39A58" w:rsidR="00313962" w:rsidRDefault="00313962">
      <w:pPr>
        <w:pStyle w:val="BWCAddress"/>
        <w:tabs>
          <w:tab w:val="clear" w:pos="360"/>
        </w:tabs>
        <w:rPr>
          <w:rFonts w:cs="Times Ext Roman"/>
          <w:lang w:val="en-US" w:bidi="ar-SA"/>
        </w:rPr>
      </w:pPr>
    </w:p>
    <w:sectPr w:rsidR="00313962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D464" w14:textId="77777777" w:rsidR="004C5B4B" w:rsidRDefault="004C5B4B">
      <w:r>
        <w:separator/>
      </w:r>
    </w:p>
  </w:endnote>
  <w:endnote w:type="continuationSeparator" w:id="0">
    <w:p w14:paraId="1F4513D1" w14:textId="77777777" w:rsidR="004C5B4B" w:rsidRDefault="004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0C34A" w14:textId="77777777" w:rsidR="004C5B4B" w:rsidRDefault="004C5B4B">
      <w:r>
        <w:separator/>
      </w:r>
    </w:p>
  </w:footnote>
  <w:footnote w:type="continuationSeparator" w:id="0">
    <w:p w14:paraId="0F00BAFB" w14:textId="77777777" w:rsidR="004C5B4B" w:rsidRDefault="004C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1229214">
    <w:abstractNumId w:val="13"/>
  </w:num>
  <w:num w:numId="2" w16cid:durableId="1581136321">
    <w:abstractNumId w:val="6"/>
  </w:num>
  <w:num w:numId="3" w16cid:durableId="1465273115">
    <w:abstractNumId w:val="7"/>
  </w:num>
  <w:num w:numId="4" w16cid:durableId="268271522">
    <w:abstractNumId w:val="4"/>
  </w:num>
  <w:num w:numId="5" w16cid:durableId="1310138471">
    <w:abstractNumId w:val="14"/>
  </w:num>
  <w:num w:numId="6" w16cid:durableId="1272711513">
    <w:abstractNumId w:val="0"/>
  </w:num>
  <w:num w:numId="7" w16cid:durableId="1355423499">
    <w:abstractNumId w:val="1"/>
  </w:num>
  <w:num w:numId="8" w16cid:durableId="655109560">
    <w:abstractNumId w:val="8"/>
  </w:num>
  <w:num w:numId="9" w16cid:durableId="978727290">
    <w:abstractNumId w:val="3"/>
  </w:num>
  <w:num w:numId="10" w16cid:durableId="1527478970">
    <w:abstractNumId w:val="11"/>
  </w:num>
  <w:num w:numId="11" w16cid:durableId="2118675107">
    <w:abstractNumId w:val="9"/>
  </w:num>
  <w:num w:numId="12" w16cid:durableId="1012798981">
    <w:abstractNumId w:val="9"/>
  </w:num>
  <w:num w:numId="13" w16cid:durableId="1735617614">
    <w:abstractNumId w:val="11"/>
  </w:num>
  <w:num w:numId="14" w16cid:durableId="1289507091">
    <w:abstractNumId w:val="12"/>
  </w:num>
  <w:num w:numId="15" w16cid:durableId="284897046">
    <w:abstractNumId w:val="10"/>
  </w:num>
  <w:num w:numId="16" w16cid:durableId="464737295">
    <w:abstractNumId w:val="10"/>
  </w:num>
  <w:num w:numId="17" w16cid:durableId="260603364">
    <w:abstractNumId w:val="2"/>
  </w:num>
  <w:num w:numId="18" w16cid:durableId="2006086181">
    <w:abstractNumId w:val="5"/>
  </w:num>
  <w:num w:numId="19" w16cid:durableId="1102996209">
    <w:abstractNumId w:val="2"/>
  </w:num>
  <w:num w:numId="20" w16cid:durableId="2042585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4DA"/>
    <w:rsid w:val="0015759E"/>
    <w:rsid w:val="002901E0"/>
    <w:rsid w:val="002B24DA"/>
    <w:rsid w:val="00313962"/>
    <w:rsid w:val="00433301"/>
    <w:rsid w:val="004C5B4B"/>
    <w:rsid w:val="00760687"/>
    <w:rsid w:val="008E6CAD"/>
    <w:rsid w:val="009B270B"/>
    <w:rsid w:val="00AA1A63"/>
    <w:rsid w:val="00B225A8"/>
    <w:rsid w:val="00B30124"/>
    <w:rsid w:val="00D51118"/>
    <w:rsid w:val="00E7271B"/>
    <w:rsid w:val="00E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0ED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Ext Roman" w:hAnsi="Times Ext Roman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D51118"/>
    <w:rPr>
      <w:rFonts w:ascii="Times Ext Roman" w:hAnsi="Times Ext Roman" w:cs="Naskh MT for Bosch School"/>
      <w:kern w:val="20"/>
      <w:sz w:val="23"/>
      <w:szCs w:val="23"/>
      <w:lang w:val="en-GB" w:bidi="fa-IR"/>
    </w:rPr>
  </w:style>
  <w:style w:type="character" w:styleId="Hyperlink">
    <w:name w:val="Hyperlink"/>
    <w:basedOn w:val="DefaultParagraphFont"/>
    <w:rsid w:val="007606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2025-01-13T09:31:00Z</dcterms:created>
  <dcterms:modified xsi:type="dcterms:W3CDTF">2025-04-15T11:35:00Z</dcterms:modified>
</cp:coreProperties>
</file>