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FAC5B" w14:textId="77777777" w:rsidR="00D8460B" w:rsidRDefault="00D8460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العلیّ المقتدر الأعلی</w:t>
      </w:r>
    </w:p>
    <w:p w14:paraId="4E741B10" w14:textId="77777777" w:rsidR="00D8460B" w:rsidRDefault="00D846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3F2641" w14:textId="7761E81E" w:rsidR="005445C6" w:rsidRDefault="00D846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حرف الحیّ لقد سمعت اذن اللّه ندائک و لاحظت عین اللّه کتابک و ینادیک حینئذ عن جهة العرش بآیات نفسه المهیمن القیّوم فطوبی لک بما کسّرت صنم النّفس و الوهم و خرقت احجاب الظّنون بقدرة ربّک المهیمن العزیز المحبوب فاذاً یصدق فی حقّک بأنّک من حروف الّتی سبقن الحروفات و لذا اختصّک اللّه من قبل بلسان علیّ بالحقّ الّذی اشرقت من نور وجهه کلّ ما کان و ما یکون و انّک انت فاحمد اللّه ثمّ اشکره بما ایّدک علی امر الّذی اضطرب عنه سکّان السّموات و الأرض و ضجّت من فی ملکوت الأمر و الخلق و بلت السّرا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ر عمّا هو المکنون فی الصّدور اذاً یخاطبک ربّک العلیّ فی الأفق الأعلی و یقول فطوبی لک یا حرف الحیّ بما آمنت بنفسی و ما خجّلتنی بین اهل مل</w:t>
      </w:r>
      <w:r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و وفیت بمیثاقک و اخرجت نفسک عن حجبات الوهم و اقبلت الی اللّه ربّک و ربّ ما یری و ما لا یری و رب</w:t>
      </w:r>
      <w:r w:rsidR="00695523">
        <w:rPr>
          <w:rFonts w:ascii="Times Ext Roman" w:hAnsi="Times Ext Roman" w:cs="Naskh MT for Bosch School"/>
          <w:sz w:val="23"/>
          <w:szCs w:val="23"/>
          <w:rtl/>
        </w:rPr>
        <w:t>ّ البیت المعمور و انّی رضیت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عنک بما وجدت وجهک مشرقاً فی یوم الّذی اسودّت فیه الوجوه</w:t>
      </w:r>
    </w:p>
    <w:p w14:paraId="4665A48E" w14:textId="0212C84E" w:rsidR="00D8460B" w:rsidRDefault="006D15D7" w:rsidP="009867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8460B">
        <w:rPr>
          <w:rFonts w:ascii="Times Ext Roman" w:hAnsi="Times Ext Roman" w:cs="Naskh MT for Bosch School"/>
          <w:sz w:val="23"/>
          <w:szCs w:val="23"/>
          <w:rtl/>
        </w:rPr>
        <w:t xml:space="preserve">قل یا ملأ البیان اما وصّیناکم فی کلّ الألواح و فی کلّ زبر </w:t>
      </w:r>
      <w:r w:rsidR="005445C6">
        <w:rPr>
          <w:rFonts w:ascii="Times Ext Roman" w:hAnsi="Times Ext Roman" w:cs="Naskh MT for Bosch School"/>
          <w:sz w:val="23"/>
          <w:szCs w:val="23"/>
          <w:rtl/>
        </w:rPr>
        <w:t>مکنون ان لا تتّبعوا انفسکم و هو</w:t>
      </w:r>
      <w:r w:rsidR="005445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8460B">
        <w:rPr>
          <w:rFonts w:ascii="Times Ext Roman" w:hAnsi="Times Ext Roman" w:cs="Naskh MT for Bosch School"/>
          <w:sz w:val="23"/>
          <w:szCs w:val="23"/>
          <w:rtl/>
        </w:rPr>
        <w:t>کم فانظروا بالمنظر الأکبر فی حین الّذی ینصب فیه میزان الأعظم و یرتفع نغمات الرّوح عن یمین عرش ربّکم المهیمن العزیز القدّوس و نهیناکم عن</w:t>
      </w:r>
      <w:r w:rsidR="00083A1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8460B">
        <w:rPr>
          <w:rFonts w:ascii="Times Ext Roman" w:hAnsi="Times Ext Roman" w:cs="Naskh MT for Bosch School"/>
          <w:sz w:val="23"/>
          <w:szCs w:val="23"/>
          <w:rtl/>
        </w:rPr>
        <w:t>کلّ ما یمنعکم عن جمالی فی ظهور بعدی ولو یکون مظاهر الأسمآء و ملکوتها و مطالع الصّفات و جبروتها فلمّا اظهرت نفسی اذاً کفرتم و اعرضتم و کنتم من الّذینهم کانوا بآیات ربّهم یلعبون فوجمالی لن یقبل منکم الیوم شیء ولو تسجدون ببقآء سلطنة اللّه او تکوننّ من الّذینهم یرکعون لأنّ کلّ الأمور معلّق بأمره و کلّ الأعمال منوط باذنه و کلّ حینئذ بین یدیه ککفّ طین مقبوض و لن یرفع الیوم ندآء احد الی اللّه الّا بعد حبّه و هذا من اصل الدّین لو انتم تعرفون أ رضیتم بسراب بقیعة و اعرضتم ع</w:t>
      </w:r>
      <w:r w:rsidR="009867CC">
        <w:rPr>
          <w:rFonts w:ascii="Times Ext Roman" w:hAnsi="Times Ext Roman" w:cs="Naskh MT for Bosch School"/>
          <w:sz w:val="23"/>
          <w:szCs w:val="23"/>
          <w:rtl/>
        </w:rPr>
        <w:t>ن بحر الّذی جعله اللّه عذباً سا</w:t>
      </w:r>
      <w:r w:rsidR="009867C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D8460B">
        <w:rPr>
          <w:rFonts w:ascii="Times Ext Roman" w:hAnsi="Times Ext Roman" w:cs="Naskh MT for Bosch School"/>
          <w:sz w:val="23"/>
          <w:szCs w:val="23"/>
          <w:rtl/>
        </w:rPr>
        <w:t>غاً فویل لکم بما بدّلتم نعمة اللّه و کنتم من الّذینهم کفروا بنفسی اوّل مرّة ان انتم فی انفسکم تفقهون اذاً قوموا بین یدی اللّه و تدارکوا ما فرّطتم فی جنب ربّکم و هذا امری علیکم ان انتم تسمعون فو</w:t>
      </w:r>
      <w:r w:rsidR="009867CC">
        <w:rPr>
          <w:rFonts w:ascii="Times Ext Roman" w:hAnsi="Times Ext Roman" w:cs="Naskh MT for Bosch School" w:hint="cs"/>
          <w:sz w:val="23"/>
          <w:szCs w:val="23"/>
          <w:rtl/>
        </w:rPr>
        <w:t>عمری</w:t>
      </w:r>
      <w:r w:rsidR="00D8460B">
        <w:rPr>
          <w:rFonts w:ascii="Times Ext Roman" w:hAnsi="Times Ext Roman" w:cs="Naskh MT for Bosch School"/>
          <w:sz w:val="23"/>
          <w:szCs w:val="23"/>
          <w:rtl/>
        </w:rPr>
        <w:t xml:space="preserve"> ما فعل امّة الفر</w:t>
      </w:r>
      <w:r w:rsidR="009867CC">
        <w:rPr>
          <w:rFonts w:ascii="Times Ext Roman" w:hAnsi="Times Ext Roman" w:cs="Naskh MT for Bosch School"/>
          <w:sz w:val="23"/>
          <w:szCs w:val="23"/>
          <w:rtl/>
        </w:rPr>
        <w:t>قان کما فعلتم و لا ملأ التّور</w:t>
      </w:r>
      <w:r w:rsidR="009867C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D8460B">
        <w:rPr>
          <w:rFonts w:ascii="Times Ext Roman" w:hAnsi="Times Ext Roman" w:cs="Naskh MT for Bosch School"/>
          <w:sz w:val="23"/>
          <w:szCs w:val="23"/>
          <w:rtl/>
        </w:rPr>
        <w:t xml:space="preserve">ة و الانجیل و الزّبور و انّی بذلت نفسی لاثبات امره و بشّرناکم فی کلّ الألواح بظهوره فلمّا ظهر بردآء الکبریآء علی هیکل البهآء بتجلّی اخری اذاً قمتم علی المحاربة بنفسه المهیمن القیّوم ایّاکم یا قوم فاستحیوا عنّی و عمّا ورد علیّ فی سبیل اللّه و لا </w:t>
      </w:r>
      <w:r w:rsidR="0014458C">
        <w:rPr>
          <w:rFonts w:ascii="Times Ext Roman" w:hAnsi="Times Ext Roman" w:cs="Naskh MT for Bosch School"/>
          <w:sz w:val="23"/>
          <w:szCs w:val="23"/>
          <w:rtl/>
        </w:rPr>
        <w:t>تکوننّ من الّذینهم کفروا بما نز</w:t>
      </w:r>
      <w:r w:rsidR="00D8460B">
        <w:rPr>
          <w:rFonts w:ascii="Times Ext Roman" w:hAnsi="Times Ext Roman" w:cs="Naskh MT for Bosch School"/>
          <w:sz w:val="23"/>
          <w:szCs w:val="23"/>
          <w:rtl/>
        </w:rPr>
        <w:t>ل علیهم من سمآء عزّ مرفوع ان یا حرف الحیّ کذلک نطق حینئذ ربّک فی الرّفیق الأعلی بلّغ کلمات ربّک الی العباد لعلّ یستشعرون فی انفسهم و یتو</w:t>
      </w:r>
      <w:r w:rsidR="0014458C">
        <w:rPr>
          <w:rFonts w:ascii="Times Ext Roman" w:hAnsi="Times Ext Roman" w:cs="Naskh MT for Bosch School"/>
          <w:sz w:val="23"/>
          <w:szCs w:val="23"/>
          <w:rtl/>
        </w:rPr>
        <w:t>بون الی اللّه الّذی خلقهم و سوّ</w:t>
      </w:r>
      <w:r w:rsidR="001445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8460B">
        <w:rPr>
          <w:rFonts w:ascii="Times Ext Roman" w:hAnsi="Times Ext Roman" w:cs="Naskh MT for Bosch School"/>
          <w:sz w:val="23"/>
          <w:szCs w:val="23"/>
          <w:rtl/>
        </w:rPr>
        <w:t>هم و ارسل الیهم هذا الجمال الدّرّیّ المقدّس المشهود</w:t>
      </w:r>
    </w:p>
    <w:p w14:paraId="31FD7746" w14:textId="259B0020" w:rsidR="00D8460B" w:rsidRDefault="006D15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8460B">
        <w:rPr>
          <w:rFonts w:ascii="Times Ext Roman" w:hAnsi="Times Ext Roman" w:cs="Naskh MT for Bosch School"/>
          <w:sz w:val="23"/>
          <w:szCs w:val="23"/>
          <w:rtl/>
        </w:rPr>
        <w:t>و امّا ما کتبت فی ذکر اسمنا الجواد بأنّک اعتکفت عنده و عرفت بأنّ رضائه رضآء ربّک فنعم ما عرفت و کنت من الّذینهم یعرفون توقّف هناک ثمّ ذکّر الّذینهم یأتونک ثمّ بلّغهم ما بلّغ اللّه الیک و کن من الّذینهم فی امر ربّهم ینطقون فاسع فی نفسک بأن تکون ثابتاً علی حبّ مولاک فسوف تهبّ روایح الاختلاف عن</w:t>
      </w:r>
      <w:r w:rsidR="006153B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8460B">
        <w:rPr>
          <w:rFonts w:ascii="Times Ext Roman" w:hAnsi="Times Ext Roman" w:cs="Naskh MT for Bosch School"/>
          <w:sz w:val="23"/>
          <w:szCs w:val="23"/>
          <w:rtl/>
        </w:rPr>
        <w:t>کلّ شطر اذاً لا تضطرب ثمّ اتّخذ فی ظلّ عصمة ربّک مقاماً محمود کذلک علّمناک و فضّلناک لتشکر اللّه ربّک و تکون من الّذینهم یشکرون و البهآء علیک و علی الّذینهم انقطعوا عن کلّ شیء و توجّهوا بقلوبهم الی هذا المنظر المقدّس المحبوب</w:t>
      </w:r>
    </w:p>
    <w:p w14:paraId="102E9736" w14:textId="0190F340" w:rsidR="00D8460B" w:rsidRDefault="00D8460B" w:rsidP="0069552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7B0CAD" w14:textId="77777777" w:rsidR="0004588B" w:rsidRDefault="0004588B" w:rsidP="000458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7B1BB4" w14:textId="77777777" w:rsidR="0004588B" w:rsidRDefault="0004588B" w:rsidP="000458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2BF1FA" w14:textId="77777777" w:rsidR="0004588B" w:rsidRDefault="0004588B" w:rsidP="000458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862853" w14:textId="77777777" w:rsidR="0004588B" w:rsidRPr="00F5269A" w:rsidRDefault="0004588B" w:rsidP="0004588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DC5BB97" w14:textId="77777777" w:rsidR="0004588B" w:rsidRPr="00F5269A" w:rsidRDefault="0004588B" w:rsidP="0004588B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45BA559D" w14:textId="77777777" w:rsidR="0004588B" w:rsidRPr="00F5269A" w:rsidRDefault="0004588B" w:rsidP="0004588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3B4574F" w14:textId="77777777" w:rsidR="0004588B" w:rsidRPr="0004588B" w:rsidRDefault="0004588B" w:rsidP="0004588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4588B" w:rsidRPr="0004588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82B1" w14:textId="77777777" w:rsidR="008A08C9" w:rsidRDefault="008A08C9" w:rsidP="008A08C9">
      <w:r>
        <w:separator/>
      </w:r>
    </w:p>
  </w:endnote>
  <w:endnote w:type="continuationSeparator" w:id="0">
    <w:p w14:paraId="2491A6B2" w14:textId="77777777" w:rsidR="008A08C9" w:rsidRDefault="008A08C9" w:rsidP="008A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3497" w14:textId="77777777" w:rsidR="008A08C9" w:rsidRDefault="008A08C9" w:rsidP="008A08C9">
      <w:r>
        <w:separator/>
      </w:r>
    </w:p>
  </w:footnote>
  <w:footnote w:type="continuationSeparator" w:id="0">
    <w:p w14:paraId="78348302" w14:textId="77777777" w:rsidR="008A08C9" w:rsidRDefault="008A08C9" w:rsidP="008A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523"/>
    <w:rsid w:val="0004588B"/>
    <w:rsid w:val="00083A1B"/>
    <w:rsid w:val="0014458C"/>
    <w:rsid w:val="00150C31"/>
    <w:rsid w:val="003F6C81"/>
    <w:rsid w:val="005445C6"/>
    <w:rsid w:val="005619E9"/>
    <w:rsid w:val="006112F3"/>
    <w:rsid w:val="006153B7"/>
    <w:rsid w:val="00695523"/>
    <w:rsid w:val="006D15D7"/>
    <w:rsid w:val="007D13E2"/>
    <w:rsid w:val="008A08C9"/>
    <w:rsid w:val="009867CC"/>
    <w:rsid w:val="00B35D89"/>
    <w:rsid w:val="00D0786A"/>
    <w:rsid w:val="00D16236"/>
    <w:rsid w:val="00D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7D3D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D15D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2024-09-05T12:53:00Z</dcterms:created>
  <dcterms:modified xsi:type="dcterms:W3CDTF">2024-10-18T11:20:00Z</dcterms:modified>
</cp:coreProperties>
</file>